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753E2" w:rsidRPr="00206B8B" w:rsidRDefault="00A753E2" w:rsidP="00A753E2">
      <w:pPr>
        <w:pStyle w:val="Cmsor2"/>
      </w:pPr>
      <w:r w:rsidRPr="00206B8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4F836" wp14:editId="54630449">
                <wp:simplePos x="0" y="0"/>
                <wp:positionH relativeFrom="column">
                  <wp:posOffset>2338705</wp:posOffset>
                </wp:positionH>
                <wp:positionV relativeFrom="paragraph">
                  <wp:posOffset>-556895</wp:posOffset>
                </wp:positionV>
                <wp:extent cx="985520" cy="9605010"/>
                <wp:effectExtent l="0" t="0" r="24130" b="1524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960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3E2" w:rsidRDefault="00A753E2" w:rsidP="00A753E2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0A09364F" wp14:editId="1E753D02">
                                  <wp:extent cx="1009650" cy="9486900"/>
                                  <wp:effectExtent l="0" t="0" r="0" b="0"/>
                                  <wp:docPr id="10" name="Kép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857" cy="97895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4F836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184.15pt;margin-top:-43.85pt;width:77.6pt;height:756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" fillcolor="white [3201]" strokeweight=".5pt">
                <v:textbox>
                  <w:txbxContent>
                    <w:p w:rsidR="00A753E2" w:rsidRDefault="00A753E2" w:rsidP="00A753E2"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0A09364F" wp14:editId="1E753D02">
                            <wp:extent cx="1009650" cy="9486900"/>
                            <wp:effectExtent l="0" t="0" r="0" b="0"/>
                            <wp:docPr id="10" name="Kép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857" cy="97895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6B8B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895F" wp14:editId="0DE9B943">
                <wp:simplePos x="0" y="0"/>
                <wp:positionH relativeFrom="column">
                  <wp:posOffset>3521130</wp:posOffset>
                </wp:positionH>
                <wp:positionV relativeFrom="paragraph">
                  <wp:posOffset>-557888</wp:posOffset>
                </wp:positionV>
                <wp:extent cx="2575560" cy="9605176"/>
                <wp:effectExtent l="0" t="0" r="15240" b="1524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5560" cy="9605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53E2" w:rsidRDefault="00A753E2" w:rsidP="00A753E2">
                            <w:r>
                              <w:t>2015 – A Talajok Nemzetközi Éve</w:t>
                            </w:r>
                          </w:p>
                          <w:p w:rsidR="00A753E2" w:rsidRDefault="00A753E2" w:rsidP="00A753E2">
                            <w:r>
                              <w:t>1999 – A XX. század utolsó, Magyarországról megfigyelhető</w:t>
                            </w:r>
                          </w:p>
                          <w:p w:rsidR="00A753E2" w:rsidRDefault="00A753E2" w:rsidP="00A753E2">
                            <w:r>
                              <w:t xml:space="preserve"> teljes napfogyatkozása</w:t>
                            </w:r>
                          </w:p>
                          <w:p w:rsidR="00A753E2" w:rsidRDefault="00A753E2" w:rsidP="00A753E2">
                            <w:r>
                              <w:t>1989 – A Magyar Köztársaság kikiáltása</w:t>
                            </w:r>
                          </w:p>
                          <w:p w:rsidR="00A753E2" w:rsidRDefault="00A753E2" w:rsidP="00A753E2">
                            <w:r>
                              <w:t>1969 – Ne</w:t>
                            </w:r>
                            <w:r w:rsidR="0072187F">
                              <w:t>i</w:t>
                            </w:r>
                            <w:r>
                              <w:t>l Armstrong a Holdra lép</w:t>
                            </w:r>
                          </w:p>
                          <w:p w:rsidR="00A753E2" w:rsidRDefault="00A753E2" w:rsidP="00A753E2">
                            <w:r>
                              <w:t>1961 – Jurij Gagarin az első ember az űrben</w:t>
                            </w:r>
                          </w:p>
                          <w:p w:rsidR="00A753E2" w:rsidRDefault="00A753E2" w:rsidP="00A753E2">
                            <w:r>
                              <w:t>1939-1945 – A második világháború</w:t>
                            </w:r>
                          </w:p>
                          <w:p w:rsidR="00A753E2" w:rsidRDefault="00A753E2" w:rsidP="00A753E2">
                            <w:r>
                              <w:t>1929-1933 – A nagy gazdasági világválság</w:t>
                            </w:r>
                          </w:p>
                          <w:p w:rsidR="00A753E2" w:rsidRDefault="00A753E2" w:rsidP="00A753E2">
                            <w:r>
                              <w:t>1914–1918 – Az első világháború</w:t>
                            </w:r>
                          </w:p>
                          <w:p w:rsidR="00A753E2" w:rsidRDefault="00A753E2" w:rsidP="00A753E2">
                            <w:r>
                              <w:t>1899-1902 – A második búr háború</w:t>
                            </w:r>
                          </w:p>
                          <w:p w:rsidR="00A753E2" w:rsidRDefault="00A753E2" w:rsidP="00A753E2">
                            <w:r>
                              <w:t>1896 – Az első újkori olimpia</w:t>
                            </w:r>
                          </w:p>
                          <w:p w:rsidR="00A753E2" w:rsidRDefault="00A753E2" w:rsidP="00A753E2">
                            <w:r>
                              <w:t>1867 – Az osztrák</w:t>
                            </w:r>
                            <w:r w:rsidR="0072187F">
                              <w:t>–</w:t>
                            </w:r>
                            <w:r>
                              <w:t>magyar kiegyezés</w:t>
                            </w:r>
                          </w:p>
                          <w:p w:rsidR="00A753E2" w:rsidRDefault="00A753E2" w:rsidP="00A753E2">
                            <w:r>
                              <w:t>1848</w:t>
                            </w:r>
                            <w:r w:rsidR="0072187F">
                              <w:t>–</w:t>
                            </w:r>
                            <w:r>
                              <w:t>1849 – A magyar forradalom és szabadságharc</w:t>
                            </w:r>
                          </w:p>
                          <w:p w:rsidR="00A753E2" w:rsidRDefault="00A753E2" w:rsidP="00A753E2">
                            <w:r>
                              <w:t>1838 – A nagy pesti árvíz</w:t>
                            </w:r>
                          </w:p>
                          <w:p w:rsidR="00A753E2" w:rsidRDefault="00A753E2" w:rsidP="00A753E2">
                            <w:r>
                              <w:t>1837 – Irinyi János feltalálja a nem robbanó gyufát</w:t>
                            </w:r>
                          </w:p>
                          <w:p w:rsidR="00A753E2" w:rsidRDefault="00A753E2" w:rsidP="00A753E2">
                            <w:r>
                              <w:t>1828 – Brunszvik Teréz megnyitja az első óvodát Budán</w:t>
                            </w:r>
                          </w:p>
                          <w:p w:rsidR="00A753E2" w:rsidRDefault="00A753E2" w:rsidP="00A753E2">
                            <w:r>
                              <w:t>1815 – Napóleon vereséget szenved a waterlooi csatában</w:t>
                            </w:r>
                          </w:p>
                          <w:p w:rsidR="00A753E2" w:rsidRDefault="00A753E2" w:rsidP="00A753E2">
                            <w:r>
                              <w:t>1804 – Napóleon császárrá koronázása</w:t>
                            </w:r>
                          </w:p>
                          <w:p w:rsidR="00A753E2" w:rsidRDefault="00A753E2" w:rsidP="00A753E2">
                            <w:r>
                              <w:t>1789 – A francia forradalom kitörése</w:t>
                            </w:r>
                          </w:p>
                          <w:p w:rsidR="00A753E2" w:rsidRDefault="00A753E2" w:rsidP="00A753E2">
                            <w:r>
                              <w:t>1740 – Mária Terézia uralkodásának kezdete</w:t>
                            </w:r>
                          </w:p>
                          <w:p w:rsidR="00A753E2" w:rsidRDefault="00A753E2" w:rsidP="00A753E2">
                            <w:r>
                              <w:t>1703-1711 – A Rákóczi-féle szabadságharc</w:t>
                            </w:r>
                          </w:p>
                          <w:p w:rsidR="00A753E2" w:rsidRDefault="00A753E2" w:rsidP="00A753E2">
                            <w:r>
                              <w:t>1686 – Buda várának visszafoglalása a töröktől</w:t>
                            </w:r>
                          </w:p>
                          <w:p w:rsidR="00A753E2" w:rsidRDefault="00A753E2" w:rsidP="00A753E2">
                            <w:r>
                              <w:t>1664 – Zrínyi Mik</w:t>
                            </w:r>
                            <w:r w:rsidR="0072187F">
                              <w:t>l</w:t>
                            </w:r>
                            <w:r>
                              <w:t>ós, a költő és hadvezér halála</w:t>
                            </w:r>
                          </w:p>
                          <w:p w:rsidR="00A753E2" w:rsidRDefault="00A753E2" w:rsidP="00A753E2">
                            <w:r>
                              <w:t>1640</w:t>
                            </w:r>
                            <w:r w:rsidR="0072187F">
                              <w:t>–</w:t>
                            </w:r>
                            <w:r>
                              <w:t>1648 – Az angol polgárháború</w:t>
                            </w:r>
                          </w:p>
                          <w:p w:rsidR="00A753E2" w:rsidRDefault="00A753E2" w:rsidP="00A753E2">
                            <w:r>
                              <w:t xml:space="preserve">1620 – Az első telepeseket szállító </w:t>
                            </w:r>
                            <w:proofErr w:type="spellStart"/>
                            <w:r>
                              <w:t>Mayflower</w:t>
                            </w:r>
                            <w:proofErr w:type="spellEnd"/>
                            <w:r>
                              <w:t xml:space="preserve"> nevű hajó kiköt Amerikában</w:t>
                            </w:r>
                          </w:p>
                          <w:p w:rsidR="00A753E2" w:rsidRDefault="00A753E2" w:rsidP="00A753E2">
                            <w:r>
                              <w:t xml:space="preserve">1615 körül – A ma is élő </w:t>
                            </w:r>
                            <w:proofErr w:type="spellStart"/>
                            <w:r>
                              <w:t>felsőmocsoládi</w:t>
                            </w:r>
                            <w:proofErr w:type="spellEnd"/>
                            <w:r>
                              <w:t xml:space="preserve"> öreg hárs még csemete</w:t>
                            </w:r>
                          </w:p>
                          <w:p w:rsidR="00A753E2" w:rsidRDefault="00A753E2" w:rsidP="00A753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3895F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7" type="#_x0000_t202" style="position:absolute;margin-left:277.25pt;margin-top:-43.95pt;width:202.8pt;height:7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" fillcolor="white [3201]" strokeweight=".5pt">
                <v:textbox>
                  <w:txbxContent>
                    <w:p w:rsidR="00A753E2" w:rsidRDefault="00A753E2" w:rsidP="00A753E2">
                      <w:r>
                        <w:t>2015 – A Talajok Nemzetközi Éve</w:t>
                      </w:r>
                    </w:p>
                    <w:p w:rsidR="00A753E2" w:rsidRDefault="00A753E2" w:rsidP="00A753E2">
                      <w:r>
                        <w:t>1999 – A XX. század utolsó, Magyarországról megfigyelhető</w:t>
                      </w:r>
                    </w:p>
                    <w:p w:rsidR="00A753E2" w:rsidRDefault="00A753E2" w:rsidP="00A753E2">
                      <w:r>
                        <w:t xml:space="preserve"> teljes napfogyatkozása</w:t>
                      </w:r>
                    </w:p>
                    <w:p w:rsidR="00A753E2" w:rsidRDefault="00A753E2" w:rsidP="00A753E2">
                      <w:r>
                        <w:t>1989 – A Magyar Köztársaság kikiáltása</w:t>
                      </w:r>
                    </w:p>
                    <w:p w:rsidR="00A753E2" w:rsidRDefault="00A753E2" w:rsidP="00A753E2">
                      <w:r>
                        <w:t>1969 – Ne</w:t>
                      </w:r>
                      <w:r w:rsidR="0072187F">
                        <w:t>i</w:t>
                      </w:r>
                      <w:r>
                        <w:t>l Armstrong a Holdra lép</w:t>
                      </w:r>
                    </w:p>
                    <w:p w:rsidR="00A753E2" w:rsidRDefault="00A753E2" w:rsidP="00A753E2">
                      <w:r>
                        <w:t>1961 – Jurij Gagarin az első ember az űrben</w:t>
                      </w:r>
                    </w:p>
                    <w:p w:rsidR="00A753E2" w:rsidRDefault="00A753E2" w:rsidP="00A753E2">
                      <w:r>
                        <w:t>1939-1945 – A második világháború</w:t>
                      </w:r>
                    </w:p>
                    <w:p w:rsidR="00A753E2" w:rsidRDefault="00A753E2" w:rsidP="00A753E2">
                      <w:r>
                        <w:t>1929-1933 – A nagy gazdasági világválság</w:t>
                      </w:r>
                    </w:p>
                    <w:p w:rsidR="00A753E2" w:rsidRDefault="00A753E2" w:rsidP="00A753E2">
                      <w:r>
                        <w:t>1914–1918 – Az első világháború</w:t>
                      </w:r>
                    </w:p>
                    <w:p w:rsidR="00A753E2" w:rsidRDefault="00A753E2" w:rsidP="00A753E2">
                      <w:r>
                        <w:t>1899-1902 – A második búr háború</w:t>
                      </w:r>
                    </w:p>
                    <w:p w:rsidR="00A753E2" w:rsidRDefault="00A753E2" w:rsidP="00A753E2">
                      <w:r>
                        <w:t>1896 – Az első újkori olimpia</w:t>
                      </w:r>
                    </w:p>
                    <w:p w:rsidR="00A753E2" w:rsidRDefault="00A753E2" w:rsidP="00A753E2">
                      <w:r>
                        <w:t>1867 – Az osztrák</w:t>
                      </w:r>
                      <w:r w:rsidR="0072187F">
                        <w:t>–</w:t>
                      </w:r>
                      <w:r>
                        <w:t>magyar kiegyezés</w:t>
                      </w:r>
                    </w:p>
                    <w:p w:rsidR="00A753E2" w:rsidRDefault="00A753E2" w:rsidP="00A753E2">
                      <w:r>
                        <w:t>1848</w:t>
                      </w:r>
                      <w:r w:rsidR="0072187F">
                        <w:t>–</w:t>
                      </w:r>
                      <w:r>
                        <w:t>1849 – A magyar forradalom és szabadságharc</w:t>
                      </w:r>
                    </w:p>
                    <w:p w:rsidR="00A753E2" w:rsidRDefault="00A753E2" w:rsidP="00A753E2">
                      <w:r>
                        <w:t>1838 – A nagy pesti árvíz</w:t>
                      </w:r>
                    </w:p>
                    <w:p w:rsidR="00A753E2" w:rsidRDefault="00A753E2" w:rsidP="00A753E2">
                      <w:r>
                        <w:t>1837 – Irinyi János feltalálja a nem robbanó gyufát</w:t>
                      </w:r>
                    </w:p>
                    <w:p w:rsidR="00A753E2" w:rsidRDefault="00A753E2" w:rsidP="00A753E2">
                      <w:r>
                        <w:t>1828 – Brunszvik Teréz megnyitja az első óvodát Budán</w:t>
                      </w:r>
                    </w:p>
                    <w:p w:rsidR="00A753E2" w:rsidRDefault="00A753E2" w:rsidP="00A753E2">
                      <w:r>
                        <w:t>1815 – Napóleon vereséget szenved a waterlooi csatában</w:t>
                      </w:r>
                    </w:p>
                    <w:p w:rsidR="00A753E2" w:rsidRDefault="00A753E2" w:rsidP="00A753E2">
                      <w:r>
                        <w:t>1804 – Napóleon császárrá koronázása</w:t>
                      </w:r>
                    </w:p>
                    <w:p w:rsidR="00A753E2" w:rsidRDefault="00A753E2" w:rsidP="00A753E2">
                      <w:r>
                        <w:t>1789 – A francia forradalom kitörése</w:t>
                      </w:r>
                    </w:p>
                    <w:p w:rsidR="00A753E2" w:rsidRDefault="00A753E2" w:rsidP="00A753E2">
                      <w:r>
                        <w:t>1740 – Mária Terézia uralkodásának kezdete</w:t>
                      </w:r>
                    </w:p>
                    <w:p w:rsidR="00A753E2" w:rsidRDefault="00A753E2" w:rsidP="00A753E2">
                      <w:r>
                        <w:t>1703-1711 – A Rákóczi-féle szabadságharc</w:t>
                      </w:r>
                    </w:p>
                    <w:p w:rsidR="00A753E2" w:rsidRDefault="00A753E2" w:rsidP="00A753E2">
                      <w:r>
                        <w:t>1686 – Buda várának visszafoglalása a töröktől</w:t>
                      </w:r>
                    </w:p>
                    <w:p w:rsidR="00A753E2" w:rsidRDefault="00A753E2" w:rsidP="00A753E2">
                      <w:r>
                        <w:t>1664 – Zrínyi Mik</w:t>
                      </w:r>
                      <w:r w:rsidR="0072187F">
                        <w:t>l</w:t>
                      </w:r>
                      <w:r>
                        <w:t>ós, a költő és hadvezér halála</w:t>
                      </w:r>
                    </w:p>
                    <w:p w:rsidR="00A753E2" w:rsidRDefault="00A753E2" w:rsidP="00A753E2">
                      <w:r>
                        <w:t>1640</w:t>
                      </w:r>
                      <w:r w:rsidR="0072187F">
                        <w:t>–</w:t>
                      </w:r>
                      <w:r>
                        <w:t>1648 – Az angol polgárháború</w:t>
                      </w:r>
                    </w:p>
                    <w:p w:rsidR="00A753E2" w:rsidRDefault="00A753E2" w:rsidP="00A753E2">
                      <w:r>
                        <w:t xml:space="preserve">1620 – Az első telepeseket szállító </w:t>
                      </w:r>
                      <w:proofErr w:type="spellStart"/>
                      <w:r>
                        <w:t>Mayflower</w:t>
                      </w:r>
                      <w:proofErr w:type="spellEnd"/>
                      <w:r>
                        <w:t xml:space="preserve"> nevű hajó kiköt Amerikában</w:t>
                      </w:r>
                    </w:p>
                    <w:p w:rsidR="00A753E2" w:rsidRDefault="00A753E2" w:rsidP="00A753E2">
                      <w:r>
                        <w:t xml:space="preserve">1615 körül – A ma is élő </w:t>
                      </w:r>
                      <w:proofErr w:type="spellStart"/>
                      <w:r>
                        <w:t>felsőmocsoládi</w:t>
                      </w:r>
                      <w:proofErr w:type="spellEnd"/>
                      <w:r>
                        <w:t xml:space="preserve"> öreg hárs még csemete</w:t>
                      </w:r>
                    </w:p>
                    <w:p w:rsidR="00A753E2" w:rsidRDefault="00A753E2" w:rsidP="00A753E2"/>
                  </w:txbxContent>
                </v:textbox>
              </v:shape>
            </w:pict>
          </mc:Fallback>
        </mc:AlternateContent>
      </w:r>
      <w:r w:rsidR="00574AA7">
        <w:t>3.1</w:t>
      </w:r>
      <w:r>
        <w:t>.</w:t>
      </w:r>
      <w:r w:rsidR="007B57DE">
        <w:t>2.</w:t>
      </w:r>
      <w:r>
        <w:t xml:space="preserve"> A </w:t>
      </w:r>
      <w:proofErr w:type="spellStart"/>
      <w:r>
        <w:t>felsőmocsoládi</w:t>
      </w:r>
      <w:proofErr w:type="spellEnd"/>
      <w:r>
        <w:t xml:space="preserve"> öreg hárs</w:t>
      </w:r>
    </w:p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753E2" w:rsidRDefault="00A753E2" w:rsidP="00A753E2"/>
    <w:p w:rsidR="00A80854" w:rsidRDefault="00A80854"/>
    <w:p w:rsidR="00A753E2" w:rsidRDefault="00A753E2"/>
    <w:p w:rsidR="00A753E2" w:rsidRDefault="00A753E2"/>
    <w:p w:rsidR="00A753E2" w:rsidRDefault="00A753E2"/>
    <w:p w:rsidR="00A753E2" w:rsidRDefault="00A753E2"/>
    <w:p w:rsidR="00A753E2" w:rsidRDefault="00A753E2"/>
    <w:p w:rsidR="00A753E2" w:rsidRDefault="00A753E2"/>
    <w:p w:rsidR="00A753E2" w:rsidRDefault="00A753E2"/>
    <w:p w:rsidR="00A753E2" w:rsidRDefault="00A753E2"/>
    <w:p w:rsidR="00A753E2" w:rsidRDefault="00A753E2"/>
    <w:p w:rsidR="00A753E2" w:rsidRDefault="00A753E2"/>
    <w:p w:rsidR="00A753E2" w:rsidRDefault="00A753E2"/>
    <w:p w:rsidR="00A753E2" w:rsidRDefault="00A753E2" w:rsidP="00A753E2">
      <w:r>
        <w:t>Források:</w:t>
      </w:r>
    </w:p>
    <w:p w:rsidR="00A753E2" w:rsidRDefault="0036197E" w:rsidP="00A753E2">
      <w:hyperlink r:id="rId6" w:history="1">
        <w:r w:rsidR="00A753E2" w:rsidRPr="009675B3">
          <w:rPr>
            <w:rStyle w:val="Hiperhivatkozs"/>
          </w:rPr>
          <w:t>http://talaj.hu/wp-content/uploads/2017/06/TE_es_a_TALAJ_ONLINE_2017.pdf</w:t>
        </w:r>
      </w:hyperlink>
    </w:p>
    <w:p w:rsidR="00A753E2" w:rsidRDefault="0036197E" w:rsidP="00A753E2">
      <w:hyperlink r:id="rId7" w:history="1">
        <w:r w:rsidR="00A753E2" w:rsidRPr="009675B3">
          <w:rPr>
            <w:rStyle w:val="Hiperhivatkozs"/>
          </w:rPr>
          <w:t>http://evfaja.okotars.hu/fa/2011/az-oreg-harsfa-felsomocsolad</w:t>
        </w:r>
      </w:hyperlink>
    </w:p>
    <w:p w:rsidR="00A753E2" w:rsidRDefault="00A753E2" w:rsidP="00A753E2"/>
    <w:p w:rsidR="00A753E2" w:rsidRDefault="00A753E2"/>
    <w:sectPr w:rsidR="00A7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E2"/>
    <w:rsid w:val="001A7261"/>
    <w:rsid w:val="0036197E"/>
    <w:rsid w:val="00574AA7"/>
    <w:rsid w:val="0072187F"/>
    <w:rsid w:val="007B57DE"/>
    <w:rsid w:val="00A753E2"/>
    <w:rsid w:val="00A80854"/>
    <w:rsid w:val="00E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B8D5-88C6-4AD4-80EC-5F694FBB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753E2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75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753E2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A753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vfaja.okotars.hu/fa/2011/az-oreg-harsfa-felsomocsol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laj.hu/wp-content/uploads/2017/06/TE_es_a_TALAJ_ONLINE_2017.pdf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Mészáros, Adrienn</cp:lastModifiedBy>
  <cp:revision>4</cp:revision>
  <dcterms:created xsi:type="dcterms:W3CDTF">2022-05-20T14:31:00Z</dcterms:created>
  <dcterms:modified xsi:type="dcterms:W3CDTF">2022-08-17T12:13:00Z</dcterms:modified>
</cp:coreProperties>
</file>